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E9277" w14:textId="6804C8BD" w:rsidR="00CB0D4F" w:rsidRDefault="00CB0D4F" w:rsidP="00CB0D4F">
      <w:pPr>
        <w:jc w:val="center"/>
        <w:rPr>
          <w:b/>
          <w:bCs/>
          <w:color w:val="FF0000"/>
          <w:u w:val="single"/>
        </w:rPr>
      </w:pPr>
      <w:r w:rsidRPr="00CB0D4F">
        <w:rPr>
          <w:b/>
          <w:bCs/>
          <w:color w:val="FF0000"/>
          <w:u w:val="single"/>
        </w:rPr>
        <w:t xml:space="preserve">Hot deserts – </w:t>
      </w:r>
      <w:r w:rsidR="00D06277">
        <w:rPr>
          <w:b/>
          <w:bCs/>
          <w:color w:val="FF0000"/>
          <w:u w:val="single"/>
        </w:rPr>
        <w:t>G</w:t>
      </w:r>
      <w:r w:rsidRPr="00CB0D4F">
        <w:rPr>
          <w:b/>
          <w:bCs/>
          <w:color w:val="FF0000"/>
          <w:u w:val="single"/>
        </w:rPr>
        <w:t>IS homework task</w:t>
      </w:r>
    </w:p>
    <w:p w14:paraId="16A82CF7" w14:textId="20B53929" w:rsidR="00705884" w:rsidRDefault="005C57F3" w:rsidP="00705884">
      <w:r>
        <w:rPr>
          <w:noProof/>
        </w:rPr>
        <w:drawing>
          <wp:inline distT="0" distB="0" distL="0" distR="0" wp14:anchorId="2028D404" wp14:editId="04FBDEB8">
            <wp:extent cx="6642100" cy="2653030"/>
            <wp:effectExtent l="0" t="0" r="6350" b="0"/>
            <wp:docPr id="3" name="Picture 3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erts_Atmospher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7BFD" w14:textId="30720A05" w:rsidR="005C57F3" w:rsidRPr="005C57F3" w:rsidRDefault="00CB0D4F" w:rsidP="00CB0D4F">
      <w:pPr>
        <w:pStyle w:val="ListParagraph"/>
        <w:numPr>
          <w:ilvl w:val="0"/>
          <w:numId w:val="3"/>
        </w:numPr>
      </w:pPr>
      <w:r>
        <w:t>L</w:t>
      </w:r>
      <w:r w:rsidR="005C57F3" w:rsidRPr="005C57F3">
        <w:t>ook at the satellite image of the world above from NASA via Wikimedia Commons.</w:t>
      </w:r>
    </w:p>
    <w:p w14:paraId="0E2673E0" w14:textId="0852F672" w:rsidR="005C57F3" w:rsidRPr="005C57F3" w:rsidRDefault="005C57F3" w:rsidP="005C57F3">
      <w:pPr>
        <w:numPr>
          <w:ilvl w:val="0"/>
          <w:numId w:val="1"/>
        </w:numPr>
        <w:spacing w:line="360" w:lineRule="auto"/>
      </w:pPr>
      <w:r w:rsidRPr="005C57F3">
        <w:t>What is the vegetation cover like at 30°N and S of the Equator?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4381F7B" w14:textId="3FBA0826" w:rsidR="005C57F3" w:rsidRPr="005C57F3" w:rsidRDefault="005C57F3" w:rsidP="005C57F3">
      <w:pPr>
        <w:numPr>
          <w:ilvl w:val="0"/>
          <w:numId w:val="1"/>
        </w:numPr>
        <w:spacing w:line="360" w:lineRule="auto"/>
      </w:pPr>
      <w:r w:rsidRPr="005C57F3">
        <w:t>Using the model can you suggest why that is?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 w:rsidR="001D3EF6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92B455" w14:textId="77777777" w:rsidR="005C57F3" w:rsidRDefault="005C57F3" w:rsidP="005C57F3"/>
    <w:p w14:paraId="718DB368" w14:textId="1AE80F84" w:rsidR="00CB0D4F" w:rsidRDefault="005C57F3" w:rsidP="00CB0D4F">
      <w:pPr>
        <w:pStyle w:val="ListParagraph"/>
        <w:numPr>
          <w:ilvl w:val="0"/>
          <w:numId w:val="3"/>
        </w:numPr>
      </w:pPr>
      <w:r w:rsidRPr="005C57F3">
        <w:t xml:space="preserve">Visit Nasa maps </w:t>
      </w:r>
      <w:r>
        <w:t xml:space="preserve">at </w:t>
      </w:r>
      <w:hyperlink r:id="rId8" w:history="1">
        <w:r w:rsidR="004F43DB" w:rsidRPr="004F43DB">
          <w:rPr>
            <w:rStyle w:val="Hyperlink"/>
          </w:rPr>
          <w:t>https://earthobservatory.nasa.</w:t>
        </w:r>
      </w:hyperlink>
      <w:hyperlink r:id="rId9" w:history="1">
        <w:r w:rsidR="004F43DB" w:rsidRPr="004F43DB">
          <w:rPr>
            <w:rStyle w:val="Hyperlink"/>
          </w:rPr>
          <w:t xml:space="preserve">gov/global-maps/MOD_NDVI_M </w:t>
        </w:r>
      </w:hyperlink>
      <w:r w:rsidRPr="005C57F3">
        <w:t>and complete the table below</w:t>
      </w:r>
      <w:r>
        <w:t>.</w:t>
      </w:r>
    </w:p>
    <w:p w14:paraId="0249C1AF" w14:textId="77777777" w:rsidR="00CB0D4F" w:rsidRDefault="00CB0D4F" w:rsidP="005C57F3"/>
    <w:p w14:paraId="4902954B" w14:textId="7FC02DAF" w:rsidR="005C57F3" w:rsidRDefault="005C57F3" w:rsidP="005C57F3">
      <w:r>
        <w:t xml:space="preserve">Focus on </w:t>
      </w:r>
      <w:r w:rsidR="00CB0D4F">
        <w:t xml:space="preserve">the Southern edge of the </w:t>
      </w:r>
      <w:r>
        <w:t>Sahara</w:t>
      </w:r>
      <w:r w:rsidR="00CB0D4F">
        <w:t xml:space="preserve"> shown on the next map (the Northern Part of </w:t>
      </w:r>
      <w:r>
        <w:t>sub Saharan Africa</w:t>
      </w:r>
      <w:r w:rsidR="00CB0D4F">
        <w:t>)</w:t>
      </w:r>
    </w:p>
    <w:p w14:paraId="0AA5A12B" w14:textId="77777777" w:rsidR="00CB0D4F" w:rsidRDefault="00CB0D4F" w:rsidP="005C57F3"/>
    <w:tbl>
      <w:tblPr>
        <w:tblStyle w:val="TableGrid"/>
        <w:tblW w:w="10686" w:type="dxa"/>
        <w:tblLook w:val="04A0" w:firstRow="1" w:lastRow="0" w:firstColumn="1" w:lastColumn="0" w:noHBand="0" w:noVBand="1"/>
      </w:tblPr>
      <w:tblGrid>
        <w:gridCol w:w="2672"/>
        <w:gridCol w:w="2671"/>
        <w:gridCol w:w="2671"/>
        <w:gridCol w:w="2672"/>
      </w:tblGrid>
      <w:tr w:rsidR="005C57F3" w14:paraId="37685FD4" w14:textId="77777777" w:rsidTr="001D3EF6">
        <w:trPr>
          <w:trHeight w:val="453"/>
        </w:trPr>
        <w:tc>
          <w:tcPr>
            <w:tcW w:w="2672" w:type="dxa"/>
          </w:tcPr>
          <w:p w14:paraId="75891656" w14:textId="52B58797" w:rsidR="005C57F3" w:rsidRDefault="005C57F3" w:rsidP="005C57F3">
            <w:r>
              <w:t>Map to Play</w:t>
            </w:r>
          </w:p>
        </w:tc>
        <w:tc>
          <w:tcPr>
            <w:tcW w:w="2671" w:type="dxa"/>
          </w:tcPr>
          <w:p w14:paraId="1CA47A55" w14:textId="1EB05C1D" w:rsidR="005C57F3" w:rsidRDefault="005C57F3" w:rsidP="005C57F3">
            <w:r>
              <w:t>March 2000</w:t>
            </w:r>
          </w:p>
        </w:tc>
        <w:tc>
          <w:tcPr>
            <w:tcW w:w="2671" w:type="dxa"/>
          </w:tcPr>
          <w:p w14:paraId="6CF5CFC4" w14:textId="0734F8F3" w:rsidR="005C57F3" w:rsidRDefault="005C57F3" w:rsidP="005C57F3">
            <w:r>
              <w:t>August 2000</w:t>
            </w:r>
          </w:p>
        </w:tc>
        <w:tc>
          <w:tcPr>
            <w:tcW w:w="2672" w:type="dxa"/>
          </w:tcPr>
          <w:p w14:paraId="2D307795" w14:textId="49E57FF5" w:rsidR="005C57F3" w:rsidRDefault="005C57F3" w:rsidP="005C57F3">
            <w:r>
              <w:t>November 2000</w:t>
            </w:r>
          </w:p>
        </w:tc>
      </w:tr>
      <w:tr w:rsidR="005C57F3" w14:paraId="11272627" w14:textId="77777777" w:rsidTr="001D3EF6">
        <w:trPr>
          <w:trHeight w:val="929"/>
        </w:trPr>
        <w:tc>
          <w:tcPr>
            <w:tcW w:w="2672" w:type="dxa"/>
          </w:tcPr>
          <w:p w14:paraId="316E374D" w14:textId="6CFCDC95" w:rsidR="005C57F3" w:rsidRDefault="005C57F3" w:rsidP="005C57F3">
            <w:r>
              <w:t>Vegetation (does it grow or reced</w:t>
            </w:r>
            <w:r w:rsidR="00CB0D4F">
              <w:t>e</w:t>
            </w:r>
            <w:r>
              <w:t>?)</w:t>
            </w:r>
          </w:p>
        </w:tc>
        <w:tc>
          <w:tcPr>
            <w:tcW w:w="2671" w:type="dxa"/>
          </w:tcPr>
          <w:p w14:paraId="3A31138B" w14:textId="272AD65B" w:rsidR="005C57F3" w:rsidRDefault="005C57F3" w:rsidP="005C57F3"/>
        </w:tc>
        <w:tc>
          <w:tcPr>
            <w:tcW w:w="2671" w:type="dxa"/>
          </w:tcPr>
          <w:p w14:paraId="07C798EF" w14:textId="77777777" w:rsidR="005C57F3" w:rsidRDefault="005C57F3" w:rsidP="005C57F3"/>
        </w:tc>
        <w:tc>
          <w:tcPr>
            <w:tcW w:w="2672" w:type="dxa"/>
          </w:tcPr>
          <w:p w14:paraId="0F42CFB6" w14:textId="77777777" w:rsidR="005C57F3" w:rsidRDefault="005C57F3" w:rsidP="005C57F3"/>
        </w:tc>
      </w:tr>
      <w:tr w:rsidR="005C57F3" w14:paraId="49388535" w14:textId="77777777" w:rsidTr="001D3EF6">
        <w:trPr>
          <w:trHeight w:val="929"/>
        </w:trPr>
        <w:tc>
          <w:tcPr>
            <w:tcW w:w="2672" w:type="dxa"/>
          </w:tcPr>
          <w:p w14:paraId="4942BEB5" w14:textId="43EFAEA5" w:rsidR="005C57F3" w:rsidRDefault="005C57F3" w:rsidP="005C57F3">
            <w:r>
              <w:t>Temperature (does it get hotter or cooler?)</w:t>
            </w:r>
          </w:p>
        </w:tc>
        <w:tc>
          <w:tcPr>
            <w:tcW w:w="2671" w:type="dxa"/>
          </w:tcPr>
          <w:p w14:paraId="25EF6004" w14:textId="6C4C616F" w:rsidR="005C57F3" w:rsidRDefault="005C57F3" w:rsidP="005C57F3"/>
        </w:tc>
        <w:tc>
          <w:tcPr>
            <w:tcW w:w="2671" w:type="dxa"/>
          </w:tcPr>
          <w:p w14:paraId="6B43359E" w14:textId="77777777" w:rsidR="005C57F3" w:rsidRDefault="005C57F3" w:rsidP="005C57F3"/>
        </w:tc>
        <w:tc>
          <w:tcPr>
            <w:tcW w:w="2672" w:type="dxa"/>
          </w:tcPr>
          <w:p w14:paraId="0C6CE922" w14:textId="77777777" w:rsidR="005C57F3" w:rsidRDefault="005C57F3" w:rsidP="005C57F3"/>
        </w:tc>
      </w:tr>
      <w:tr w:rsidR="005C57F3" w14:paraId="0C328C25" w14:textId="77777777" w:rsidTr="001D3EF6">
        <w:trPr>
          <w:trHeight w:val="906"/>
        </w:trPr>
        <w:tc>
          <w:tcPr>
            <w:tcW w:w="2672" w:type="dxa"/>
          </w:tcPr>
          <w:p w14:paraId="769F6CA1" w14:textId="5BD9F5AD" w:rsidR="005C57F3" w:rsidRDefault="005C57F3" w:rsidP="005C57F3">
            <w:r>
              <w:t>Rainfall – does it get wetter or drier?</w:t>
            </w:r>
          </w:p>
        </w:tc>
        <w:tc>
          <w:tcPr>
            <w:tcW w:w="2671" w:type="dxa"/>
          </w:tcPr>
          <w:p w14:paraId="185B2383" w14:textId="209B0870" w:rsidR="005C57F3" w:rsidRDefault="005C57F3" w:rsidP="005C57F3"/>
        </w:tc>
        <w:tc>
          <w:tcPr>
            <w:tcW w:w="2671" w:type="dxa"/>
          </w:tcPr>
          <w:p w14:paraId="7B6E2996" w14:textId="77777777" w:rsidR="005C57F3" w:rsidRDefault="005C57F3" w:rsidP="005C57F3"/>
        </w:tc>
        <w:tc>
          <w:tcPr>
            <w:tcW w:w="2672" w:type="dxa"/>
          </w:tcPr>
          <w:p w14:paraId="4C3E46E5" w14:textId="77777777" w:rsidR="005C57F3" w:rsidRDefault="005C57F3" w:rsidP="005C57F3"/>
        </w:tc>
      </w:tr>
    </w:tbl>
    <w:p w14:paraId="727AEF50" w14:textId="3BA732D8" w:rsidR="005C57F3" w:rsidRDefault="005C57F3" w:rsidP="00705884"/>
    <w:p w14:paraId="185665E8" w14:textId="63B53C43" w:rsidR="00CB0D4F" w:rsidRDefault="00CB0D4F" w:rsidP="00CB0D4F">
      <w:pPr>
        <w:pStyle w:val="ListParagraph"/>
        <w:numPr>
          <w:ilvl w:val="0"/>
          <w:numId w:val="3"/>
        </w:numPr>
        <w:spacing w:line="360" w:lineRule="auto"/>
      </w:pPr>
      <w:r>
        <w:t>Overall, can you spot any links between temperature, precipitation and vegetation growth?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2C9A580" w14:textId="4FB6DB0A" w:rsidR="00705884" w:rsidRDefault="00CB0D4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99107" wp14:editId="0D9E766B">
                <wp:simplePos x="0" y="0"/>
                <wp:positionH relativeFrom="column">
                  <wp:posOffset>487680</wp:posOffset>
                </wp:positionH>
                <wp:positionV relativeFrom="paragraph">
                  <wp:posOffset>5471160</wp:posOffset>
                </wp:positionV>
                <wp:extent cx="746760" cy="205740"/>
                <wp:effectExtent l="19050" t="57150" r="15240" b="228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6760" cy="2057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E16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8.4pt;margin-top:430.8pt;width:58.8pt;height:16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6BE10" wp14:editId="3ADB4172">
                <wp:simplePos x="0" y="0"/>
                <wp:positionH relativeFrom="column">
                  <wp:posOffset>2819400</wp:posOffset>
                </wp:positionH>
                <wp:positionV relativeFrom="paragraph">
                  <wp:posOffset>5154930</wp:posOffset>
                </wp:positionV>
                <wp:extent cx="2095500" cy="331470"/>
                <wp:effectExtent l="38100" t="19050" r="19050" b="876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331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F26E" id="Straight Arrow Connector 9" o:spid="_x0000_s1026" type="#_x0000_t32" style="position:absolute;margin-left:222pt;margin-top:405.9pt;width:165pt;height:26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5E600" wp14:editId="21BAE1BD">
                <wp:simplePos x="0" y="0"/>
                <wp:positionH relativeFrom="column">
                  <wp:posOffset>2263140</wp:posOffset>
                </wp:positionH>
                <wp:positionV relativeFrom="paragraph">
                  <wp:posOffset>1005840</wp:posOffset>
                </wp:positionV>
                <wp:extent cx="716280" cy="251460"/>
                <wp:effectExtent l="0" t="0" r="2667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C0F32" id="Rectangle 5" o:spid="_x0000_s1026" style="position:absolute;margin-left:178.2pt;margin-top:79.2pt;width:56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" filled="f" strokecolor="red" strokeweight="1pt"/>
            </w:pict>
          </mc:Fallback>
        </mc:AlternateContent>
      </w:r>
      <w:r w:rsidR="005C57F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2D2F9C" wp14:editId="3114E9B7">
                <wp:simplePos x="0" y="0"/>
                <wp:positionH relativeFrom="column">
                  <wp:posOffset>3017520</wp:posOffset>
                </wp:positionH>
                <wp:positionV relativeFrom="paragraph">
                  <wp:posOffset>853440</wp:posOffset>
                </wp:positionV>
                <wp:extent cx="1912620" cy="312420"/>
                <wp:effectExtent l="38100" t="19050" r="11430" b="876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2620" cy="3124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A7C91" id="Straight Arrow Connector 8" o:spid="_x0000_s1026" type="#_x0000_t32" style="position:absolute;margin-left:237.6pt;margin-top:67.2pt;width:150.6pt;height:24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 w:rsidR="005C57F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4B275D" wp14:editId="6742DB82">
                <wp:simplePos x="0" y="0"/>
                <wp:positionH relativeFrom="page">
                  <wp:posOffset>5349240</wp:posOffset>
                </wp:positionH>
                <wp:positionV relativeFrom="paragraph">
                  <wp:posOffset>4819650</wp:posOffset>
                </wp:positionV>
                <wp:extent cx="1341120" cy="624840"/>
                <wp:effectExtent l="0" t="0" r="11430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77D46" w14:textId="45215E09" w:rsidR="005C57F3" w:rsidRDefault="005C57F3">
                            <w:r>
                              <w:t>Date the satellite image was taken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B27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2pt;margin-top:379.5pt;width:105.6pt;height:4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">
                <v:textbox>
                  <w:txbxContent>
                    <w:p w14:paraId="02777D46" w14:textId="45215E09" w:rsidR="005C57F3" w:rsidRDefault="005C57F3">
                      <w:r>
                        <w:t>Date the satellite image was taken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57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84AD6C" wp14:editId="698DB2A1">
                <wp:simplePos x="0" y="0"/>
                <wp:positionH relativeFrom="column">
                  <wp:posOffset>4907280</wp:posOffset>
                </wp:positionH>
                <wp:positionV relativeFrom="paragraph">
                  <wp:posOffset>556260</wp:posOffset>
                </wp:positionV>
                <wp:extent cx="1524000" cy="518160"/>
                <wp:effectExtent l="0" t="0" r="1905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4E9A3" w14:textId="7C2F9CD0" w:rsidR="005C57F3" w:rsidRDefault="005C57F3">
                            <w:r>
                              <w:t>Area to focus upon in Africa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AD6C" id="Text Box 6" o:spid="_x0000_s1027" type="#_x0000_t202" style="position:absolute;margin-left:386.4pt;margin-top:43.8pt;width:120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" fillcolor="white [3201]" strokeweight=".5pt">
                <v:textbox>
                  <w:txbxContent>
                    <w:p w14:paraId="75F4E9A3" w14:textId="7C2F9CD0" w:rsidR="005C57F3" w:rsidRDefault="005C57F3">
                      <w:r>
                        <w:t>Area to focus upon in Africa</w:t>
                      </w:r>
                    </w:p>
                  </w:txbxContent>
                </v:textbox>
              </v:shape>
            </w:pict>
          </mc:Fallback>
        </mc:AlternateContent>
      </w:r>
      <w:r w:rsidR="005C57F3">
        <w:rPr>
          <w:noProof/>
        </w:rPr>
        <w:drawing>
          <wp:inline distT="0" distB="0" distL="0" distR="0" wp14:anchorId="3443E595" wp14:editId="73620D2D">
            <wp:extent cx="4694355" cy="5547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06" cy="55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5F41" w14:textId="17562087" w:rsidR="008B12B5" w:rsidRPr="00705884" w:rsidRDefault="009A77CD" w:rsidP="00705884">
      <w:r w:rsidRPr="009A77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AAA64" wp14:editId="25D7A5E2">
                <wp:simplePos x="0" y="0"/>
                <wp:positionH relativeFrom="column">
                  <wp:posOffset>4709160</wp:posOffset>
                </wp:positionH>
                <wp:positionV relativeFrom="paragraph">
                  <wp:posOffset>-635</wp:posOffset>
                </wp:positionV>
                <wp:extent cx="2172992" cy="1384995"/>
                <wp:effectExtent l="0" t="0" r="0" b="5715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C81E01-6065-4489-B253-DF861FE8C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92" cy="1384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282807DD" w14:textId="6A203273" w:rsidR="009A77CD" w:rsidRDefault="009A77CD" w:rsidP="009A77CD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WARNING – the GIS map can flicker when played. Anyone with medical conditions provoked by flickering images should not watch this animation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AAA64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8" type="#_x0000_t202" style="position:absolute;margin-left:370.8pt;margin-top:-.05pt;width:171.1pt;height:10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" fillcolor="yellow" stroked="f">
                <v:textbox style="mso-fit-shape-to-text:t">
                  <w:txbxContent>
                    <w:p w14:paraId="282807DD" w14:textId="6A203273" w:rsidR="009A77CD" w:rsidRDefault="009A77CD" w:rsidP="009A77CD"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WARNING – the GIS map can flicker when played. Anyone with medical conditions provoked by flickering images should not watch this animation</w:t>
                      </w:r>
                    </w:p>
                  </w:txbxContent>
                </v:textbox>
              </v:shape>
            </w:pict>
          </mc:Fallback>
        </mc:AlternateContent>
      </w:r>
      <w:r w:rsidR="005C57F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F98807" wp14:editId="017BB911">
                <wp:simplePos x="0" y="0"/>
                <wp:positionH relativeFrom="column">
                  <wp:posOffset>327660</wp:posOffset>
                </wp:positionH>
                <wp:positionV relativeFrom="paragraph">
                  <wp:posOffset>121920</wp:posOffset>
                </wp:positionV>
                <wp:extent cx="4251960" cy="140462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B227" w14:textId="222D23B9" w:rsidR="005C57F3" w:rsidRDefault="005C57F3">
                            <w:r>
                              <w:t>Press play and Pause using this button to freeze the maps at the times indicated in the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98807" id="_x0000_s1028" type="#_x0000_t202" style="position:absolute;margin-left:25.8pt;margin-top:9.6pt;width:334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">
                <v:textbox style="mso-fit-shape-to-text:t">
                  <w:txbxContent>
                    <w:p w14:paraId="079CB227" w14:textId="222D23B9" w:rsidR="005C57F3" w:rsidRDefault="005C57F3">
                      <w:r>
                        <w:t>Press play and Pause using this button to freeze the maps at the times indicated in the 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12B5" w:rsidRPr="00705884" w:rsidSect="005C57F3"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B178A" w14:textId="77777777" w:rsidR="004A3433" w:rsidRDefault="004A3433" w:rsidP="00705884">
      <w:r>
        <w:separator/>
      </w:r>
    </w:p>
  </w:endnote>
  <w:endnote w:type="continuationSeparator" w:id="0">
    <w:p w14:paraId="7A5437D1" w14:textId="77777777" w:rsidR="004A3433" w:rsidRDefault="004A3433" w:rsidP="007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95733" w14:textId="33E14502" w:rsidR="00705884" w:rsidRDefault="0070588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2135FD" wp14:editId="053DC306">
          <wp:simplePos x="0" y="0"/>
          <wp:positionH relativeFrom="column">
            <wp:posOffset>5578898</wp:posOffset>
          </wp:positionH>
          <wp:positionV relativeFrom="paragraph">
            <wp:posOffset>271780</wp:posOffset>
          </wp:positionV>
          <wp:extent cx="876932" cy="36957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05" t="91184" r="2227"/>
                  <a:stretch/>
                </pic:blipFill>
                <pic:spPr bwMode="auto">
                  <a:xfrm>
                    <a:off x="0" y="0"/>
                    <a:ext cx="876932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70E0A" wp14:editId="0E3C133F">
          <wp:simplePos x="0" y="0"/>
          <wp:positionH relativeFrom="column">
            <wp:posOffset>-905933</wp:posOffset>
          </wp:positionH>
          <wp:positionV relativeFrom="paragraph">
            <wp:posOffset>263102</wp:posOffset>
          </wp:positionV>
          <wp:extent cx="6409266" cy="370205"/>
          <wp:effectExtent l="0" t="0" r="444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84" r="14140"/>
                  <a:stretch/>
                </pic:blipFill>
                <pic:spPr bwMode="auto">
                  <a:xfrm>
                    <a:off x="0" y="0"/>
                    <a:ext cx="6414235" cy="370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4130F" w14:textId="77777777" w:rsidR="004A3433" w:rsidRDefault="004A3433" w:rsidP="00705884">
      <w:r>
        <w:separator/>
      </w:r>
    </w:p>
  </w:footnote>
  <w:footnote w:type="continuationSeparator" w:id="0">
    <w:p w14:paraId="18A0207C" w14:textId="77777777" w:rsidR="004A3433" w:rsidRDefault="004A3433" w:rsidP="00705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62206"/>
    <w:multiLevelType w:val="hybridMultilevel"/>
    <w:tmpl w:val="504C0CEA"/>
    <w:lvl w:ilvl="0" w:tplc="D6C602E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97B2A"/>
    <w:multiLevelType w:val="hybridMultilevel"/>
    <w:tmpl w:val="8E14399E"/>
    <w:lvl w:ilvl="0" w:tplc="D102B0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B38680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1EEB2E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A80EA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070854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3DC061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CB4234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DBC68D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F2C8D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B21BF7"/>
    <w:multiLevelType w:val="hybridMultilevel"/>
    <w:tmpl w:val="068A1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4"/>
    <w:rsid w:val="001D3EF6"/>
    <w:rsid w:val="002469B3"/>
    <w:rsid w:val="0031290F"/>
    <w:rsid w:val="003A3E5D"/>
    <w:rsid w:val="003E5A57"/>
    <w:rsid w:val="0048203B"/>
    <w:rsid w:val="004A3433"/>
    <w:rsid w:val="004F43DB"/>
    <w:rsid w:val="00522BCD"/>
    <w:rsid w:val="005C57F3"/>
    <w:rsid w:val="00705884"/>
    <w:rsid w:val="00716190"/>
    <w:rsid w:val="00785329"/>
    <w:rsid w:val="0082262C"/>
    <w:rsid w:val="00997406"/>
    <w:rsid w:val="009A77CD"/>
    <w:rsid w:val="00AC2C59"/>
    <w:rsid w:val="00AD1F8C"/>
    <w:rsid w:val="00B151CE"/>
    <w:rsid w:val="00B24E3B"/>
    <w:rsid w:val="00C13C43"/>
    <w:rsid w:val="00CB0D4F"/>
    <w:rsid w:val="00D06277"/>
    <w:rsid w:val="00D12A8C"/>
    <w:rsid w:val="00EE0628"/>
    <w:rsid w:val="00F2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B14ED"/>
  <w15:chartTrackingRefBased/>
  <w15:docId w15:val="{B9732507-1B77-F743-ACB9-C5FE9D88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4"/>
  </w:style>
  <w:style w:type="paragraph" w:styleId="Footer">
    <w:name w:val="footer"/>
    <w:basedOn w:val="Normal"/>
    <w:link w:val="Foot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4"/>
  </w:style>
  <w:style w:type="paragraph" w:styleId="Revision">
    <w:name w:val="Revision"/>
    <w:hidden/>
    <w:uiPriority w:val="99"/>
    <w:semiHidden/>
    <w:rsid w:val="002469B3"/>
  </w:style>
  <w:style w:type="paragraph" w:styleId="ListParagraph">
    <w:name w:val="List Paragraph"/>
    <w:basedOn w:val="Normal"/>
    <w:uiPriority w:val="34"/>
    <w:qFormat/>
    <w:rsid w:val="005C57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7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7F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F43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7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observatory.nasa.gov/global-maps/MOD_NDVI_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arthobservatory.nasa.gov/global-maps/MOD_NDVI_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Barney</dc:creator>
  <cp:keywords/>
  <dc:description/>
  <cp:lastModifiedBy>Sylvia Knight</cp:lastModifiedBy>
  <cp:revision>8</cp:revision>
  <dcterms:created xsi:type="dcterms:W3CDTF">2020-03-25T15:35:00Z</dcterms:created>
  <dcterms:modified xsi:type="dcterms:W3CDTF">2020-11-18T11:52:00Z</dcterms:modified>
</cp:coreProperties>
</file>